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2586" w:rsidRDefault="000540E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800600" cy="866775"/>
                <wp:effectExtent l="33020" t="36195" r="33655" b="3048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9pt;width:378pt;height:6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" strokecolor="#969696" strokeweight="4.5pt">
                <v:stroke linestyle="thinThick"/>
              </v:rect>
            </w:pict>
          </mc:Fallback>
        </mc:AlternateContent>
      </w:r>
    </w:p>
    <w:p w:rsidR="00582586" w:rsidRDefault="000540E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20955</wp:posOffset>
                </wp:positionV>
                <wp:extent cx="2771140" cy="718185"/>
                <wp:effectExtent l="10795" t="13335" r="8890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586" w:rsidRDefault="00582586">
                            <w:pPr>
                              <w:pStyle w:val="a8"/>
                              <w:spacing w:line="21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РЕСПУБЛИКА КАЗАХСТАН</w:t>
                            </w:r>
                          </w:p>
                          <w:p w:rsidR="00582586" w:rsidRDefault="00582586">
                            <w:pPr>
                              <w:pStyle w:val="a8"/>
                              <w:spacing w:line="216" w:lineRule="auto"/>
                              <w:rPr>
                                <w:b/>
                                <w:bCs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Производственный кооператив </w:t>
                            </w: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ЦЕЛИНГИДРОМАШ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25pt;margin-top:1.65pt;width:218.2pt;height:5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" strokecolor="white">
                <v:textbox>
                  <w:txbxContent>
                    <w:p w:rsidR="00582586" w:rsidRDefault="00582586">
                      <w:pPr>
                        <w:pStyle w:val="a8"/>
                        <w:spacing w:line="21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РЕСПУБЛИКА КАЗАХСТАН</w:t>
                      </w:r>
                    </w:p>
                    <w:p w:rsidR="00582586" w:rsidRDefault="00582586">
                      <w:pPr>
                        <w:pStyle w:val="a8"/>
                        <w:spacing w:line="216" w:lineRule="auto"/>
                        <w:rPr>
                          <w:b/>
                          <w:bCs/>
                          <w:spacing w:val="20"/>
                          <w:sz w:val="2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Производственный кооператив </w:t>
                      </w:r>
                      <w:r>
                        <w:rPr>
                          <w:b/>
                          <w:bCs/>
                          <w:sz w:val="40"/>
                        </w:rPr>
                        <w:t>ЦЕЛИНГИДРОМАШ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36195</wp:posOffset>
            </wp:positionV>
            <wp:extent cx="580390" cy="643890"/>
            <wp:effectExtent l="0" t="0" r="0" b="3810"/>
            <wp:wrapNone/>
            <wp:docPr id="4" name="Рисунок 3" descr="Товар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варный зна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16" t="5035" r="58733" b="7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45085</wp:posOffset>
                </wp:positionV>
                <wp:extent cx="1310640" cy="685800"/>
                <wp:effectExtent l="11430" t="8890" r="11430" b="101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586" w:rsidRDefault="00582586">
                            <w:pPr>
                              <w:pStyle w:val="1"/>
                              <w:rPr>
                                <w:color w:val="808080"/>
                              </w:rPr>
                            </w:pPr>
                            <w:proofErr w:type="gramStart"/>
                            <w:r>
                              <w:rPr>
                                <w:color w:val="808080"/>
                              </w:rPr>
                              <w:t>Бывший</w:t>
                            </w:r>
                            <w:proofErr w:type="gramEnd"/>
                          </w:p>
                          <w:p w:rsidR="00582586" w:rsidRDefault="00582586">
                            <w:pPr>
                              <w:pStyle w:val="20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Целиноградский насосный завод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8.3pt;margin-top:3.55pt;width:103.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" strokecolor="white">
                <v:textbox>
                  <w:txbxContent>
                    <w:p w:rsidR="00582586" w:rsidRDefault="00582586">
                      <w:pPr>
                        <w:pStyle w:val="1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Бывший</w:t>
                      </w:r>
                    </w:p>
                    <w:p w:rsidR="00582586" w:rsidRDefault="00582586">
                      <w:pPr>
                        <w:pStyle w:val="20"/>
                        <w:rPr>
                          <w:sz w:val="22"/>
                        </w:rPr>
                      </w:pPr>
                      <w:r>
                        <w:rPr>
                          <w:color w:val="808080"/>
                          <w:sz w:val="22"/>
                        </w:rPr>
                        <w:t>Целиноградский насосный завод</w:t>
                      </w:r>
                    </w:p>
                  </w:txbxContent>
                </v:textbox>
              </v:shape>
            </w:pict>
          </mc:Fallback>
        </mc:AlternateContent>
      </w:r>
    </w:p>
    <w:p w:rsidR="00582586" w:rsidRDefault="00582586"/>
    <w:p w:rsidR="00582586" w:rsidRDefault="00582586"/>
    <w:p w:rsidR="00582586" w:rsidRDefault="00582586"/>
    <w:p w:rsidR="00582586" w:rsidRDefault="00582586"/>
    <w:p w:rsidR="00582586" w:rsidRDefault="00582586"/>
    <w:p w:rsidR="00582586" w:rsidRDefault="000540E3"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2743835" cy="1181735"/>
            <wp:effectExtent l="0" t="0" r="0" b="0"/>
            <wp:wrapTight wrapText="bothSides">
              <wp:wrapPolygon edited="0">
                <wp:start x="0" y="0"/>
                <wp:lineTo x="0" y="21240"/>
                <wp:lineTo x="21445" y="21240"/>
                <wp:lineTo x="21445" y="0"/>
                <wp:lineTo x="0" y="0"/>
              </wp:wrapPolygon>
            </wp:wrapTight>
            <wp:docPr id="31" name="Рисунок 31" descr="ри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ис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0E3" w:rsidRDefault="00582586">
      <w:pPr>
        <w:pStyle w:val="2"/>
        <w:jc w:val="center"/>
        <w:rPr>
          <w:caps/>
          <w:sz w:val="28"/>
        </w:rPr>
      </w:pPr>
      <w:r>
        <w:rPr>
          <w:caps/>
          <w:sz w:val="28"/>
        </w:rPr>
        <w:t>АГРЕГАТ</w:t>
      </w:r>
    </w:p>
    <w:p w:rsidR="00582586" w:rsidRDefault="00582586">
      <w:pPr>
        <w:pStyle w:val="2"/>
        <w:jc w:val="center"/>
        <w:rPr>
          <w:caps/>
          <w:sz w:val="28"/>
        </w:rPr>
      </w:pPr>
      <w:r>
        <w:rPr>
          <w:caps/>
          <w:sz w:val="28"/>
        </w:rPr>
        <w:t>ЭЛЕКТРОНАСОСНЫЙ</w:t>
      </w:r>
    </w:p>
    <w:p w:rsidR="00582586" w:rsidRDefault="00582586">
      <w:pPr>
        <w:pStyle w:val="3"/>
      </w:pPr>
      <w:r>
        <w:t>МАРКИ ХБ20/190</w:t>
      </w:r>
    </w:p>
    <w:p w:rsidR="00582586" w:rsidRDefault="00582586">
      <w:pPr>
        <w:rPr>
          <w:sz w:val="18"/>
        </w:rPr>
      </w:pPr>
    </w:p>
    <w:p w:rsidR="00582586" w:rsidRDefault="00582586">
      <w:pPr>
        <w:rPr>
          <w:sz w:val="18"/>
        </w:rPr>
      </w:pPr>
    </w:p>
    <w:p w:rsidR="00582586" w:rsidRDefault="00582586">
      <w:pPr>
        <w:rPr>
          <w:sz w:val="18"/>
        </w:rPr>
      </w:pPr>
    </w:p>
    <w:p w:rsidR="00582586" w:rsidRDefault="00582586">
      <w:pPr>
        <w:ind w:firstLine="360"/>
        <w:rPr>
          <w:sz w:val="20"/>
        </w:rPr>
      </w:pPr>
      <w:r>
        <w:rPr>
          <w:sz w:val="20"/>
        </w:rPr>
        <w:t xml:space="preserve">Агрегаты </w:t>
      </w:r>
      <w:proofErr w:type="spellStart"/>
      <w:r>
        <w:rPr>
          <w:sz w:val="20"/>
        </w:rPr>
        <w:t>электронасосные</w:t>
      </w:r>
      <w:proofErr w:type="spellEnd"/>
      <w:r>
        <w:rPr>
          <w:sz w:val="20"/>
        </w:rPr>
        <w:t xml:space="preserve"> марки ХБ20/190 (в дальнейшем агрегаты) предназнач</w:t>
      </w:r>
      <w:r>
        <w:rPr>
          <w:sz w:val="20"/>
        </w:rPr>
        <w:t>е</w:t>
      </w:r>
      <w:r>
        <w:rPr>
          <w:sz w:val="20"/>
        </w:rPr>
        <w:t>ны для перекачивания химически активных и нейтральных жидкостей плотностью не более 1130 кг/м</w:t>
      </w:r>
      <w:r>
        <w:rPr>
          <w:sz w:val="20"/>
          <w:vertAlign w:val="superscript"/>
        </w:rPr>
        <w:t>3</w:t>
      </w:r>
      <w:r>
        <w:rPr>
          <w:sz w:val="20"/>
        </w:rPr>
        <w:t>, кинематической вязкостью до 30</w:t>
      </w:r>
      <w:r>
        <w:rPr>
          <w:sz w:val="20"/>
        </w:rPr>
        <w:sym w:font="Symbol" w:char="F0B4"/>
      </w:r>
      <w:r>
        <w:rPr>
          <w:sz w:val="20"/>
        </w:rPr>
        <w:t>10</w:t>
      </w:r>
      <w:r>
        <w:rPr>
          <w:sz w:val="20"/>
          <w:vertAlign w:val="superscript"/>
        </w:rPr>
        <w:t>-6</w:t>
      </w:r>
      <w:r>
        <w:rPr>
          <w:sz w:val="20"/>
        </w:rPr>
        <w:t xml:space="preserve"> м</w:t>
      </w:r>
      <w:r>
        <w:rPr>
          <w:sz w:val="20"/>
          <w:vertAlign w:val="superscript"/>
        </w:rPr>
        <w:t>2</w:t>
      </w:r>
      <w:r>
        <w:rPr>
          <w:sz w:val="20"/>
        </w:rPr>
        <w:t>/с, имеющих твердые включ</w:t>
      </w:r>
      <w:r>
        <w:rPr>
          <w:sz w:val="20"/>
        </w:rPr>
        <w:t>е</w:t>
      </w:r>
      <w:r>
        <w:rPr>
          <w:sz w:val="20"/>
        </w:rPr>
        <w:t>ния не более 0,2 мм, объемная концентрация которых не более 0,1 % с температурой перекачиваемой жидкости от минус 40 до +90</w:t>
      </w:r>
      <w:r>
        <w:rPr>
          <w:sz w:val="20"/>
          <w:vertAlign w:val="superscript"/>
        </w:rPr>
        <w:t>О</w:t>
      </w:r>
      <w:r>
        <w:rPr>
          <w:sz w:val="20"/>
        </w:rPr>
        <w:t>С для исполнения</w:t>
      </w:r>
      <w:proofErr w:type="gramStart"/>
      <w:r>
        <w:rPr>
          <w:sz w:val="20"/>
        </w:rPr>
        <w:t xml:space="preserve"> А</w:t>
      </w:r>
      <w:proofErr w:type="gramEnd"/>
      <w:r>
        <w:rPr>
          <w:sz w:val="20"/>
        </w:rPr>
        <w:t xml:space="preserve"> и от минус 40 до +120</w:t>
      </w:r>
      <w:r>
        <w:rPr>
          <w:sz w:val="20"/>
          <w:vertAlign w:val="superscript"/>
        </w:rPr>
        <w:t>О</w:t>
      </w:r>
      <w:r>
        <w:rPr>
          <w:sz w:val="20"/>
        </w:rPr>
        <w:t>С для исполнений</w:t>
      </w:r>
      <w:proofErr w:type="gramStart"/>
      <w:r>
        <w:rPr>
          <w:sz w:val="20"/>
        </w:rPr>
        <w:t xml:space="preserve"> К</w:t>
      </w:r>
      <w:proofErr w:type="gramEnd"/>
      <w:r>
        <w:rPr>
          <w:sz w:val="20"/>
        </w:rPr>
        <w:t xml:space="preserve"> и К</w:t>
      </w:r>
      <w:r>
        <w:rPr>
          <w:sz w:val="20"/>
          <w:vertAlign w:val="subscript"/>
        </w:rPr>
        <w:t>1</w:t>
      </w:r>
      <w:r>
        <w:rPr>
          <w:sz w:val="20"/>
        </w:rPr>
        <w:t>, а также для перекачивания электролита в электрохим</w:t>
      </w:r>
      <w:r>
        <w:rPr>
          <w:sz w:val="20"/>
        </w:rPr>
        <w:t>и</w:t>
      </w:r>
      <w:r>
        <w:rPr>
          <w:sz w:val="20"/>
        </w:rPr>
        <w:t>ческих копировально-прошивочных станках.</w:t>
      </w:r>
    </w:p>
    <w:p w:rsidR="00582586" w:rsidRDefault="00582586">
      <w:pPr>
        <w:ind w:firstLine="360"/>
        <w:rPr>
          <w:sz w:val="20"/>
        </w:rPr>
      </w:pPr>
      <w:r>
        <w:rPr>
          <w:sz w:val="20"/>
        </w:rPr>
        <w:t>Насосы, входящие в агрегат, выпускаются в климатическом исполнении</w:t>
      </w:r>
      <w:proofErr w:type="gramStart"/>
      <w:r>
        <w:rPr>
          <w:sz w:val="20"/>
        </w:rPr>
        <w:t xml:space="preserve"> У</w:t>
      </w:r>
      <w:proofErr w:type="gramEnd"/>
      <w:r>
        <w:rPr>
          <w:sz w:val="20"/>
        </w:rPr>
        <w:t>, катег</w:t>
      </w:r>
      <w:r>
        <w:rPr>
          <w:sz w:val="20"/>
        </w:rPr>
        <w:t>о</w:t>
      </w:r>
      <w:r>
        <w:rPr>
          <w:sz w:val="20"/>
        </w:rPr>
        <w:t>рии размещения 2, 3 ГОСТ15150-69, изготавливаются в различных исполнениях:</w:t>
      </w:r>
    </w:p>
    <w:p w:rsidR="00582586" w:rsidRDefault="00582586">
      <w:pPr>
        <w:ind w:firstLine="360"/>
        <w:rPr>
          <w:sz w:val="20"/>
        </w:rPr>
      </w:pPr>
      <w:r>
        <w:rPr>
          <w:sz w:val="20"/>
        </w:rPr>
        <w:t>- по материалу проточной части</w:t>
      </w:r>
      <w:proofErr w:type="gramStart"/>
      <w:r>
        <w:rPr>
          <w:sz w:val="20"/>
        </w:rPr>
        <w:t xml:space="preserve"> А</w:t>
      </w:r>
      <w:proofErr w:type="gramEnd"/>
      <w:r>
        <w:rPr>
          <w:sz w:val="20"/>
        </w:rPr>
        <w:t>, К, К</w:t>
      </w:r>
      <w:r>
        <w:rPr>
          <w:sz w:val="20"/>
          <w:vertAlign w:val="subscript"/>
        </w:rPr>
        <w:t>1</w:t>
      </w:r>
      <w:r>
        <w:rPr>
          <w:sz w:val="20"/>
        </w:rPr>
        <w:t>;</w:t>
      </w:r>
    </w:p>
    <w:p w:rsidR="00582586" w:rsidRDefault="00582586">
      <w:pPr>
        <w:ind w:firstLine="360"/>
        <w:rPr>
          <w:sz w:val="20"/>
        </w:rPr>
      </w:pPr>
      <w:r>
        <w:rPr>
          <w:sz w:val="20"/>
        </w:rPr>
        <w:t>- по типу уплотнения вала насоса:</w:t>
      </w:r>
    </w:p>
    <w:p w:rsidR="00582586" w:rsidRDefault="00582586">
      <w:pPr>
        <w:ind w:firstLine="360"/>
        <w:rPr>
          <w:sz w:val="20"/>
        </w:rPr>
      </w:pPr>
      <w:r>
        <w:rPr>
          <w:sz w:val="20"/>
        </w:rPr>
        <w:t>а) с двойным сальниковым уплотнением – СД;</w:t>
      </w:r>
    </w:p>
    <w:p w:rsidR="00582586" w:rsidRDefault="00582586">
      <w:pPr>
        <w:ind w:firstLine="360"/>
        <w:rPr>
          <w:sz w:val="20"/>
        </w:rPr>
      </w:pPr>
      <w:r>
        <w:rPr>
          <w:sz w:val="20"/>
        </w:rPr>
        <w:t>б) с двойным торцовым уплотнением – 55 (типа 133/133).</w:t>
      </w:r>
    </w:p>
    <w:p w:rsidR="00582586" w:rsidRDefault="00582586">
      <w:pPr>
        <w:ind w:firstLine="360"/>
        <w:rPr>
          <w:sz w:val="20"/>
        </w:rPr>
      </w:pPr>
      <w:r>
        <w:rPr>
          <w:sz w:val="20"/>
        </w:rPr>
        <w:t>Агрегаты общепромышленного исполнения не допускают установки и эксплуат</w:t>
      </w:r>
      <w:r>
        <w:rPr>
          <w:sz w:val="20"/>
        </w:rPr>
        <w:t>а</w:t>
      </w:r>
      <w:r>
        <w:rPr>
          <w:sz w:val="20"/>
        </w:rPr>
        <w:t xml:space="preserve">ции их во </w:t>
      </w:r>
      <w:proofErr w:type="spellStart"/>
      <w:r>
        <w:rPr>
          <w:sz w:val="20"/>
        </w:rPr>
        <w:t>взрыво</w:t>
      </w:r>
      <w:proofErr w:type="spellEnd"/>
      <w:r>
        <w:rPr>
          <w:sz w:val="20"/>
        </w:rPr>
        <w:t>- и пожароопасных производствах и не должны использоваться для перекачивания горючих и легко воспламеняющихся жидкостей.</w:t>
      </w:r>
    </w:p>
    <w:p w:rsidR="00582586" w:rsidRDefault="00582586">
      <w:pPr>
        <w:ind w:firstLine="360"/>
        <w:rPr>
          <w:sz w:val="20"/>
        </w:rPr>
      </w:pPr>
      <w:r>
        <w:rPr>
          <w:sz w:val="20"/>
        </w:rPr>
        <w:t>Условное обозначение агрегата при заказе, переписке и в другой документации принято в соответствии с ГОСТ10168.0-85 с обозначением климатического исполнения и категории размещения по ГОСТ15150-69.</w:t>
      </w:r>
    </w:p>
    <w:p w:rsidR="00582586" w:rsidRDefault="00582586">
      <w:pPr>
        <w:ind w:firstLine="360"/>
        <w:rPr>
          <w:sz w:val="20"/>
        </w:rPr>
      </w:pPr>
      <w:r>
        <w:rPr>
          <w:sz w:val="20"/>
        </w:rPr>
        <w:t>Например: ХБ20/190-К-55-У3</w:t>
      </w:r>
      <w:r>
        <w:rPr>
          <w:sz w:val="20"/>
          <w:lang w:eastAsia="ko-KR"/>
        </w:rPr>
        <w:t xml:space="preserve">  </w:t>
      </w:r>
      <w:proofErr w:type="gramStart"/>
      <w:r w:rsidR="000540E3">
        <w:rPr>
          <w:sz w:val="20"/>
        </w:rPr>
        <w:t>СТ</w:t>
      </w:r>
      <w:proofErr w:type="gramEnd"/>
      <w:r w:rsidR="000540E3">
        <w:rPr>
          <w:sz w:val="20"/>
        </w:rPr>
        <w:t xml:space="preserve"> ПК00218035-001-2011</w:t>
      </w:r>
      <w:r>
        <w:rPr>
          <w:sz w:val="20"/>
        </w:rPr>
        <w:t>,</w:t>
      </w:r>
    </w:p>
    <w:p w:rsidR="00582586" w:rsidRDefault="00582586">
      <w:pPr>
        <w:ind w:firstLine="360"/>
        <w:rPr>
          <w:sz w:val="20"/>
        </w:rPr>
      </w:pPr>
      <w:r>
        <w:rPr>
          <w:sz w:val="20"/>
        </w:rPr>
        <w:t>где ХБ – обозначение типа насоса;</w:t>
      </w:r>
    </w:p>
    <w:p w:rsidR="00582586" w:rsidRDefault="00582586" w:rsidP="000540E3">
      <w:pPr>
        <w:ind w:firstLine="709"/>
        <w:rPr>
          <w:sz w:val="20"/>
        </w:rPr>
      </w:pPr>
      <w:r>
        <w:rPr>
          <w:sz w:val="20"/>
        </w:rPr>
        <w:t>20 – подача в м</w:t>
      </w:r>
      <w:r>
        <w:rPr>
          <w:sz w:val="20"/>
          <w:vertAlign w:val="superscript"/>
        </w:rPr>
        <w:t>3</w:t>
      </w:r>
      <w:r>
        <w:rPr>
          <w:sz w:val="20"/>
        </w:rPr>
        <w:t>/ч;</w:t>
      </w:r>
    </w:p>
    <w:p w:rsidR="00582586" w:rsidRDefault="00582586" w:rsidP="000540E3">
      <w:pPr>
        <w:ind w:firstLine="709"/>
        <w:rPr>
          <w:sz w:val="20"/>
        </w:rPr>
      </w:pPr>
      <w:r>
        <w:rPr>
          <w:sz w:val="20"/>
        </w:rPr>
        <w:t xml:space="preserve">190 – напор в 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>;</w:t>
      </w:r>
    </w:p>
    <w:p w:rsidR="00582586" w:rsidRDefault="00582586" w:rsidP="000540E3">
      <w:pPr>
        <w:ind w:firstLine="709"/>
        <w:rPr>
          <w:sz w:val="20"/>
        </w:rPr>
      </w:pPr>
      <w:proofErr w:type="gramStart"/>
      <w:r>
        <w:rPr>
          <w:sz w:val="20"/>
        </w:rPr>
        <w:t>К</w:t>
      </w:r>
      <w:proofErr w:type="gramEnd"/>
      <w:r>
        <w:rPr>
          <w:sz w:val="20"/>
        </w:rPr>
        <w:t xml:space="preserve"> – </w:t>
      </w:r>
      <w:proofErr w:type="gramStart"/>
      <w:r>
        <w:rPr>
          <w:sz w:val="20"/>
        </w:rPr>
        <w:t>условное</w:t>
      </w:r>
      <w:proofErr w:type="gramEnd"/>
      <w:r>
        <w:rPr>
          <w:sz w:val="20"/>
        </w:rPr>
        <w:t xml:space="preserve"> обозначение материала проточной части насоса;</w:t>
      </w:r>
    </w:p>
    <w:p w:rsidR="00582586" w:rsidRDefault="00582586" w:rsidP="000540E3">
      <w:pPr>
        <w:ind w:firstLine="709"/>
        <w:rPr>
          <w:sz w:val="20"/>
        </w:rPr>
      </w:pPr>
      <w:r>
        <w:rPr>
          <w:sz w:val="20"/>
        </w:rPr>
        <w:t>55 – двойное торцовое уплотнение;</w:t>
      </w:r>
    </w:p>
    <w:p w:rsidR="00582586" w:rsidRDefault="00582586" w:rsidP="000540E3">
      <w:pPr>
        <w:ind w:firstLine="709"/>
        <w:rPr>
          <w:sz w:val="20"/>
        </w:rPr>
      </w:pPr>
      <w:r>
        <w:rPr>
          <w:sz w:val="20"/>
        </w:rPr>
        <w:t>У – климатическое исполнение;</w:t>
      </w:r>
    </w:p>
    <w:p w:rsidR="00582586" w:rsidRDefault="00582586" w:rsidP="000540E3">
      <w:pPr>
        <w:ind w:firstLine="709"/>
        <w:rPr>
          <w:sz w:val="20"/>
        </w:rPr>
      </w:pPr>
      <w:r>
        <w:rPr>
          <w:sz w:val="20"/>
        </w:rPr>
        <w:t>3 – категория размещения при эксплуатации.</w:t>
      </w:r>
    </w:p>
    <w:p w:rsidR="00582586" w:rsidRDefault="00582586">
      <w:pPr>
        <w:ind w:firstLine="360"/>
        <w:rPr>
          <w:sz w:val="20"/>
        </w:rPr>
      </w:pPr>
      <w:r>
        <w:rPr>
          <w:sz w:val="20"/>
        </w:rPr>
        <w:t xml:space="preserve">При поставке насосов с обточенными рабочими </w:t>
      </w:r>
      <w:proofErr w:type="gramStart"/>
      <w:r>
        <w:rPr>
          <w:sz w:val="20"/>
        </w:rPr>
        <w:t>колесами</w:t>
      </w:r>
      <w:proofErr w:type="gramEnd"/>
      <w:r>
        <w:rPr>
          <w:sz w:val="20"/>
        </w:rPr>
        <w:t xml:space="preserve"> обеспечивающими работу по средней и нижней кривым поля </w:t>
      </w:r>
      <w:r>
        <w:rPr>
          <w:sz w:val="20"/>
          <w:lang w:val="en-US"/>
        </w:rPr>
        <w:t>Q</w:t>
      </w:r>
      <w:r>
        <w:rPr>
          <w:sz w:val="20"/>
        </w:rPr>
        <w:t>-</w:t>
      </w:r>
      <w:r>
        <w:rPr>
          <w:sz w:val="20"/>
          <w:lang w:val="en-US"/>
        </w:rPr>
        <w:t>H</w:t>
      </w:r>
      <w:r>
        <w:rPr>
          <w:sz w:val="20"/>
        </w:rPr>
        <w:t>, в марке агрегата после обозначения напора д</w:t>
      </w:r>
      <w:r>
        <w:rPr>
          <w:sz w:val="20"/>
        </w:rPr>
        <w:t>о</w:t>
      </w:r>
      <w:r>
        <w:rPr>
          <w:sz w:val="20"/>
        </w:rPr>
        <w:t>бавляется буква «а» или «б» соответственно.</w:t>
      </w:r>
    </w:p>
    <w:p w:rsidR="00582586" w:rsidRDefault="00582586">
      <w:pPr>
        <w:pStyle w:val="4"/>
        <w:jc w:val="center"/>
        <w:rPr>
          <w:b w:val="0"/>
          <w:bCs/>
          <w:i/>
          <w:iCs/>
          <w:u w:val="single"/>
        </w:rPr>
      </w:pPr>
      <w:r>
        <w:rPr>
          <w:b w:val="0"/>
          <w:bCs/>
          <w:i/>
          <w:iCs/>
          <w:u w:val="single"/>
        </w:rPr>
        <w:lastRenderedPageBreak/>
        <w:t>Технические характеристики</w:t>
      </w:r>
    </w:p>
    <w:p w:rsidR="00582586" w:rsidRDefault="00582586">
      <w:pPr>
        <w:ind w:firstLine="360"/>
        <w:rPr>
          <w:bCs/>
          <w:sz w:val="20"/>
          <w:lang w:eastAsia="ko-KR"/>
        </w:rPr>
      </w:pPr>
      <w:r>
        <w:rPr>
          <w:bCs/>
          <w:sz w:val="20"/>
          <w:lang w:eastAsia="ko-KR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0"/>
        <w:gridCol w:w="2621"/>
      </w:tblGrid>
      <w:tr w:rsidR="00582586" w:rsidTr="000540E3">
        <w:trPr>
          <w:trHeight w:val="230"/>
        </w:trPr>
        <w:tc>
          <w:tcPr>
            <w:tcW w:w="3294" w:type="pct"/>
            <w:vAlign w:val="center"/>
          </w:tcPr>
          <w:p w:rsidR="00582586" w:rsidRDefault="00582586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Наименование показателя</w:t>
            </w:r>
          </w:p>
        </w:tc>
        <w:tc>
          <w:tcPr>
            <w:tcW w:w="1706" w:type="pct"/>
            <w:vAlign w:val="center"/>
          </w:tcPr>
          <w:p w:rsidR="00582586" w:rsidRDefault="00582586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Норма</w:t>
            </w:r>
          </w:p>
        </w:tc>
      </w:tr>
      <w:tr w:rsidR="00582586" w:rsidTr="000540E3">
        <w:trPr>
          <w:trHeight w:val="607"/>
        </w:trPr>
        <w:tc>
          <w:tcPr>
            <w:tcW w:w="3294" w:type="pct"/>
          </w:tcPr>
          <w:p w:rsidR="00582586" w:rsidRDefault="0058258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Подача, м</w:t>
            </w:r>
            <w:r>
              <w:rPr>
                <w:sz w:val="20"/>
                <w:vertAlign w:val="superscript"/>
                <w:lang w:eastAsia="ko-KR"/>
              </w:rPr>
              <w:t>3</w:t>
            </w:r>
            <w:r>
              <w:rPr>
                <w:sz w:val="20"/>
                <w:lang w:eastAsia="ko-KR"/>
              </w:rPr>
              <w:t>/ч</w:t>
            </w:r>
          </w:p>
          <w:p w:rsidR="00582586" w:rsidRDefault="0058258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Напор, </w:t>
            </w:r>
            <w:proofErr w:type="gramStart"/>
            <w:r>
              <w:rPr>
                <w:sz w:val="20"/>
                <w:lang w:eastAsia="ko-KR"/>
              </w:rPr>
              <w:t>м</w:t>
            </w:r>
            <w:proofErr w:type="gramEnd"/>
          </w:p>
          <w:p w:rsidR="00582586" w:rsidRDefault="0058258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Частота вращения, </w:t>
            </w:r>
            <w:proofErr w:type="gramStart"/>
            <w:r>
              <w:rPr>
                <w:sz w:val="20"/>
                <w:lang w:eastAsia="ko-KR"/>
              </w:rPr>
              <w:t>об</w:t>
            </w:r>
            <w:proofErr w:type="gramEnd"/>
            <w:r>
              <w:rPr>
                <w:sz w:val="20"/>
                <w:lang w:eastAsia="ko-KR"/>
              </w:rPr>
              <w:t>/мин</w:t>
            </w:r>
          </w:p>
          <w:p w:rsidR="00582586" w:rsidRDefault="0058258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Допускаемый </w:t>
            </w:r>
            <w:proofErr w:type="spellStart"/>
            <w:r>
              <w:rPr>
                <w:sz w:val="20"/>
                <w:lang w:eastAsia="ko-KR"/>
              </w:rPr>
              <w:t>кавитационный</w:t>
            </w:r>
            <w:proofErr w:type="spellEnd"/>
            <w:r>
              <w:rPr>
                <w:sz w:val="20"/>
                <w:lang w:eastAsia="ko-KR"/>
              </w:rPr>
              <w:t xml:space="preserve"> запас, </w:t>
            </w:r>
            <w:proofErr w:type="gramStart"/>
            <w:r>
              <w:rPr>
                <w:sz w:val="20"/>
                <w:lang w:eastAsia="ko-KR"/>
              </w:rPr>
              <w:t>м</w:t>
            </w:r>
            <w:proofErr w:type="gramEnd"/>
          </w:p>
          <w:p w:rsidR="00582586" w:rsidRDefault="0058258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Мощность насоса, кВт (при </w:t>
            </w:r>
            <w:proofErr w:type="gramStart"/>
            <w:r>
              <w:rPr>
                <w:sz w:val="20"/>
                <w:lang w:eastAsia="ko-KR"/>
              </w:rPr>
              <w:t>р</w:t>
            </w:r>
            <w:proofErr w:type="gramEnd"/>
            <w:r>
              <w:rPr>
                <w:sz w:val="20"/>
                <w:lang w:eastAsia="ko-KR"/>
              </w:rPr>
              <w:t>=1000 кг/м</w:t>
            </w:r>
            <w:r>
              <w:rPr>
                <w:sz w:val="20"/>
                <w:vertAlign w:val="superscript"/>
                <w:lang w:eastAsia="ko-KR"/>
              </w:rPr>
              <w:t>3</w:t>
            </w:r>
            <w:r>
              <w:rPr>
                <w:sz w:val="20"/>
                <w:lang w:eastAsia="ko-KR"/>
              </w:rPr>
              <w:t>)</w:t>
            </w:r>
          </w:p>
          <w:p w:rsidR="00582586" w:rsidRDefault="0058258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КПД, %, не менее</w:t>
            </w:r>
          </w:p>
          <w:p w:rsidR="00582586" w:rsidRDefault="0058258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Утечка через уплотнение, </w:t>
            </w:r>
            <w:proofErr w:type="gramStart"/>
            <w:r>
              <w:rPr>
                <w:sz w:val="20"/>
                <w:lang w:eastAsia="ko-KR"/>
              </w:rPr>
              <w:t>л</w:t>
            </w:r>
            <w:proofErr w:type="gramEnd"/>
            <w:r>
              <w:rPr>
                <w:sz w:val="20"/>
                <w:lang w:eastAsia="ko-KR"/>
              </w:rPr>
              <w:t>/ч, не более:</w:t>
            </w:r>
          </w:p>
          <w:p w:rsidR="00582586" w:rsidRDefault="0058258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- торцовое</w:t>
            </w:r>
          </w:p>
          <w:p w:rsidR="00582586" w:rsidRDefault="0058258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- сальниковое</w:t>
            </w:r>
          </w:p>
          <w:p w:rsidR="00582586" w:rsidRDefault="0058258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Давление на входе в насос, МПа (кгс/см</w:t>
            </w:r>
            <w:proofErr w:type="gramStart"/>
            <w:r>
              <w:rPr>
                <w:sz w:val="20"/>
                <w:vertAlign w:val="superscript"/>
                <w:lang w:eastAsia="ko-KR"/>
              </w:rPr>
              <w:t>2</w:t>
            </w:r>
            <w:proofErr w:type="gramEnd"/>
            <w:r>
              <w:rPr>
                <w:sz w:val="20"/>
                <w:lang w:eastAsia="ko-KR"/>
              </w:rPr>
              <w:t>), не более:</w:t>
            </w:r>
          </w:p>
          <w:p w:rsidR="00582586" w:rsidRDefault="0058258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- при сальниковом уплотнении</w:t>
            </w:r>
          </w:p>
          <w:p w:rsidR="00582586" w:rsidRDefault="0058258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- при двойном торцовом уплотнении</w:t>
            </w:r>
          </w:p>
          <w:p w:rsidR="00582586" w:rsidRDefault="0058258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Габаритные размеры, </w:t>
            </w:r>
            <w:proofErr w:type="gramStart"/>
            <w:r>
              <w:rPr>
                <w:sz w:val="20"/>
                <w:lang w:eastAsia="ko-KR"/>
              </w:rPr>
              <w:t>мм</w:t>
            </w:r>
            <w:proofErr w:type="gramEnd"/>
          </w:p>
          <w:p w:rsidR="00582586" w:rsidRDefault="0058258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Масса электронасоса, </w:t>
            </w:r>
            <w:proofErr w:type="gramStart"/>
            <w:r>
              <w:rPr>
                <w:sz w:val="20"/>
                <w:lang w:eastAsia="ko-KR"/>
              </w:rPr>
              <w:t>кг</w:t>
            </w:r>
            <w:proofErr w:type="gramEnd"/>
          </w:p>
          <w:p w:rsidR="00582586" w:rsidRDefault="0058258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Марка эл. двигателя (мощность, кВт)</w:t>
            </w:r>
          </w:p>
          <w:p w:rsidR="00582586" w:rsidRDefault="0058258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Параметры энергопитания:</w:t>
            </w:r>
          </w:p>
          <w:p w:rsidR="00582586" w:rsidRDefault="0058258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Частота тока, </w:t>
            </w:r>
            <w:proofErr w:type="gramStart"/>
            <w:r>
              <w:rPr>
                <w:sz w:val="20"/>
                <w:lang w:eastAsia="ko-KR"/>
              </w:rPr>
              <w:t>Гц</w:t>
            </w:r>
            <w:proofErr w:type="gramEnd"/>
          </w:p>
          <w:p w:rsidR="00582586" w:rsidRDefault="0058258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Напряжение, </w:t>
            </w:r>
            <w:proofErr w:type="gramStart"/>
            <w:r>
              <w:rPr>
                <w:sz w:val="20"/>
                <w:lang w:eastAsia="ko-KR"/>
              </w:rPr>
              <w:t>В</w:t>
            </w:r>
            <w:proofErr w:type="gramEnd"/>
          </w:p>
        </w:tc>
        <w:tc>
          <w:tcPr>
            <w:tcW w:w="1706" w:type="pct"/>
          </w:tcPr>
          <w:p w:rsidR="00582586" w:rsidRDefault="00582586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20</w:t>
            </w:r>
          </w:p>
          <w:p w:rsidR="00582586" w:rsidRDefault="00582586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190</w:t>
            </w:r>
          </w:p>
          <w:p w:rsidR="00582586" w:rsidRDefault="00582586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2900</w:t>
            </w:r>
          </w:p>
          <w:p w:rsidR="00582586" w:rsidRDefault="00582586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4,5</w:t>
            </w:r>
          </w:p>
          <w:p w:rsidR="00582586" w:rsidRDefault="00582586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33</w:t>
            </w:r>
          </w:p>
          <w:p w:rsidR="00582586" w:rsidRDefault="00582586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31</w:t>
            </w:r>
          </w:p>
          <w:p w:rsidR="00582586" w:rsidRDefault="00582586">
            <w:pPr>
              <w:jc w:val="center"/>
              <w:rPr>
                <w:sz w:val="20"/>
                <w:lang w:eastAsia="ko-KR"/>
              </w:rPr>
            </w:pPr>
          </w:p>
          <w:p w:rsidR="00582586" w:rsidRDefault="00582586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0,03</w:t>
            </w:r>
          </w:p>
          <w:p w:rsidR="00582586" w:rsidRDefault="00582586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5,0</w:t>
            </w:r>
          </w:p>
          <w:p w:rsidR="00582586" w:rsidRDefault="00582586">
            <w:pPr>
              <w:jc w:val="center"/>
              <w:rPr>
                <w:sz w:val="20"/>
                <w:lang w:eastAsia="ko-KR"/>
              </w:rPr>
            </w:pPr>
          </w:p>
          <w:p w:rsidR="00582586" w:rsidRDefault="00582586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0,35 (3,5)</w:t>
            </w:r>
          </w:p>
          <w:p w:rsidR="00582586" w:rsidRDefault="00582586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0,7 (7,0)</w:t>
            </w:r>
          </w:p>
          <w:p w:rsidR="00582586" w:rsidRDefault="00582586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см. рисунок</w:t>
            </w:r>
          </w:p>
          <w:p w:rsidR="00582586" w:rsidRDefault="00582586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255</w:t>
            </w:r>
          </w:p>
          <w:p w:rsidR="00582586" w:rsidRDefault="00582586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А200</w:t>
            </w:r>
            <w:r>
              <w:rPr>
                <w:sz w:val="20"/>
                <w:lang w:val="en-US" w:eastAsia="ko-KR"/>
              </w:rPr>
              <w:t>L</w:t>
            </w:r>
            <w:r>
              <w:rPr>
                <w:sz w:val="20"/>
                <w:lang w:eastAsia="ko-KR"/>
              </w:rPr>
              <w:t>2 (45,0)</w:t>
            </w:r>
          </w:p>
          <w:p w:rsidR="00582586" w:rsidRDefault="00582586">
            <w:pPr>
              <w:jc w:val="center"/>
              <w:rPr>
                <w:sz w:val="20"/>
                <w:lang w:eastAsia="ko-KR"/>
              </w:rPr>
            </w:pPr>
          </w:p>
          <w:p w:rsidR="00582586" w:rsidRDefault="00582586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50</w:t>
            </w:r>
          </w:p>
          <w:p w:rsidR="00582586" w:rsidRDefault="00582586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220/380</w:t>
            </w:r>
          </w:p>
        </w:tc>
      </w:tr>
    </w:tbl>
    <w:p w:rsidR="00582586" w:rsidRDefault="00582586">
      <w:pPr>
        <w:rPr>
          <w:sz w:val="16"/>
          <w:lang w:eastAsia="ko-KR"/>
        </w:rPr>
      </w:pPr>
    </w:p>
    <w:p w:rsidR="00582586" w:rsidRDefault="00582586">
      <w:pPr>
        <w:rPr>
          <w:sz w:val="16"/>
          <w:lang w:eastAsia="ko-KR"/>
        </w:rPr>
      </w:pPr>
    </w:p>
    <w:p w:rsidR="00582586" w:rsidRDefault="00582586">
      <w:pPr>
        <w:pStyle w:val="7"/>
        <w:rPr>
          <w:sz w:val="16"/>
          <w:lang w:eastAsia="ko-KR"/>
        </w:rPr>
      </w:pPr>
      <w:r>
        <w:t>Габаритный чертеж агрегата Х20/190</w:t>
      </w:r>
    </w:p>
    <w:p w:rsidR="00582586" w:rsidRDefault="000540E3">
      <w:pPr>
        <w:rPr>
          <w:sz w:val="16"/>
          <w:lang w:eastAsia="ko-KR"/>
        </w:rPr>
      </w:pPr>
      <w:r>
        <w:rPr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4838700" cy="3108960"/>
            <wp:effectExtent l="0" t="0" r="0" b="0"/>
            <wp:wrapNone/>
            <wp:docPr id="38" name="Рисунок 38" descr="Г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а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586" w:rsidRDefault="00582586">
      <w:pPr>
        <w:rPr>
          <w:sz w:val="16"/>
          <w:lang w:eastAsia="ko-KR"/>
        </w:rPr>
      </w:pPr>
    </w:p>
    <w:p w:rsidR="00582586" w:rsidRDefault="00582586">
      <w:pPr>
        <w:rPr>
          <w:sz w:val="16"/>
          <w:lang w:eastAsia="ko-KR"/>
        </w:rPr>
      </w:pPr>
    </w:p>
    <w:p w:rsidR="00582586" w:rsidRDefault="00582586">
      <w:pPr>
        <w:rPr>
          <w:sz w:val="16"/>
          <w:lang w:eastAsia="ko-KR"/>
        </w:rPr>
      </w:pPr>
    </w:p>
    <w:p w:rsidR="00582586" w:rsidRDefault="00582586">
      <w:pPr>
        <w:rPr>
          <w:sz w:val="16"/>
          <w:lang w:eastAsia="ko-KR"/>
        </w:rPr>
      </w:pPr>
    </w:p>
    <w:p w:rsidR="00582586" w:rsidRDefault="00582586">
      <w:pPr>
        <w:rPr>
          <w:sz w:val="16"/>
          <w:lang w:eastAsia="ko-KR"/>
        </w:rPr>
      </w:pPr>
    </w:p>
    <w:p w:rsidR="00582586" w:rsidRDefault="00582586">
      <w:pPr>
        <w:rPr>
          <w:sz w:val="16"/>
          <w:lang w:eastAsia="ko-KR"/>
        </w:rPr>
      </w:pPr>
    </w:p>
    <w:p w:rsidR="00582586" w:rsidRDefault="00582586">
      <w:pPr>
        <w:rPr>
          <w:sz w:val="16"/>
          <w:lang w:eastAsia="ko-KR"/>
        </w:rPr>
      </w:pPr>
    </w:p>
    <w:p w:rsidR="00582586" w:rsidRDefault="00582586">
      <w:pPr>
        <w:rPr>
          <w:sz w:val="16"/>
          <w:lang w:eastAsia="ko-KR"/>
        </w:rPr>
      </w:pPr>
    </w:p>
    <w:p w:rsidR="00582586" w:rsidRDefault="00582586">
      <w:pPr>
        <w:rPr>
          <w:sz w:val="16"/>
          <w:lang w:eastAsia="ko-KR"/>
        </w:rPr>
      </w:pPr>
    </w:p>
    <w:p w:rsidR="00582586" w:rsidRDefault="00582586">
      <w:pPr>
        <w:rPr>
          <w:sz w:val="16"/>
          <w:lang w:eastAsia="ko-KR"/>
        </w:rPr>
      </w:pPr>
    </w:p>
    <w:p w:rsidR="00582586" w:rsidRDefault="00582586">
      <w:pPr>
        <w:rPr>
          <w:sz w:val="16"/>
          <w:lang w:eastAsia="ko-KR"/>
        </w:rPr>
      </w:pPr>
    </w:p>
    <w:p w:rsidR="00582586" w:rsidRDefault="00582586">
      <w:pPr>
        <w:rPr>
          <w:sz w:val="16"/>
          <w:lang w:eastAsia="ko-KR"/>
        </w:rPr>
      </w:pPr>
    </w:p>
    <w:p w:rsidR="00582586" w:rsidRDefault="00582586">
      <w:pPr>
        <w:rPr>
          <w:sz w:val="16"/>
          <w:lang w:eastAsia="ko-KR"/>
        </w:rPr>
      </w:pPr>
    </w:p>
    <w:p w:rsidR="00582586" w:rsidRDefault="00582586">
      <w:pPr>
        <w:rPr>
          <w:sz w:val="16"/>
          <w:lang w:eastAsia="ko-KR"/>
        </w:rPr>
      </w:pPr>
    </w:p>
    <w:p w:rsidR="00582586" w:rsidRDefault="00582586">
      <w:pPr>
        <w:rPr>
          <w:sz w:val="16"/>
          <w:lang w:eastAsia="ko-KR"/>
        </w:rPr>
      </w:pPr>
    </w:p>
    <w:p w:rsidR="00582586" w:rsidRDefault="00582586">
      <w:pPr>
        <w:rPr>
          <w:sz w:val="16"/>
          <w:lang w:eastAsia="ko-KR"/>
        </w:rPr>
      </w:pPr>
    </w:p>
    <w:p w:rsidR="00582586" w:rsidRDefault="00582586">
      <w:pPr>
        <w:rPr>
          <w:sz w:val="16"/>
          <w:lang w:eastAsia="ko-KR"/>
        </w:rPr>
      </w:pPr>
    </w:p>
    <w:p w:rsidR="00582586" w:rsidRDefault="00582586">
      <w:pPr>
        <w:rPr>
          <w:sz w:val="16"/>
          <w:lang w:eastAsia="ko-KR"/>
        </w:rPr>
      </w:pPr>
    </w:p>
    <w:p w:rsidR="00582586" w:rsidRDefault="00582586">
      <w:pPr>
        <w:rPr>
          <w:sz w:val="16"/>
          <w:lang w:eastAsia="ko-KR"/>
        </w:rPr>
      </w:pPr>
    </w:p>
    <w:p w:rsidR="00582586" w:rsidRDefault="00582586">
      <w:pPr>
        <w:rPr>
          <w:sz w:val="16"/>
          <w:lang w:eastAsia="ko-KR"/>
        </w:rPr>
      </w:pPr>
    </w:p>
    <w:p w:rsidR="00582586" w:rsidRDefault="00582586">
      <w:pPr>
        <w:rPr>
          <w:sz w:val="16"/>
          <w:lang w:eastAsia="ko-KR"/>
        </w:rPr>
      </w:pPr>
    </w:p>
    <w:p w:rsidR="00582586" w:rsidRDefault="00582586">
      <w:pPr>
        <w:rPr>
          <w:sz w:val="16"/>
          <w:lang w:eastAsia="ko-KR"/>
        </w:rPr>
      </w:pPr>
    </w:p>
    <w:p w:rsidR="00582586" w:rsidRDefault="00582586">
      <w:pPr>
        <w:rPr>
          <w:sz w:val="16"/>
          <w:lang w:eastAsia="ko-KR"/>
        </w:rPr>
      </w:pPr>
    </w:p>
    <w:p w:rsidR="00582586" w:rsidRDefault="00582586">
      <w:pPr>
        <w:rPr>
          <w:sz w:val="16"/>
          <w:lang w:eastAsia="ko-KR"/>
        </w:rPr>
      </w:pPr>
    </w:p>
    <w:p w:rsidR="00582586" w:rsidRDefault="00582586">
      <w:pPr>
        <w:rPr>
          <w:sz w:val="16"/>
          <w:lang w:eastAsia="ko-KR"/>
        </w:rPr>
      </w:pPr>
    </w:p>
    <w:p w:rsidR="00582586" w:rsidRPr="000540E3" w:rsidRDefault="00582586">
      <w:pPr>
        <w:rPr>
          <w:sz w:val="22"/>
          <w:lang w:eastAsia="ko-KR"/>
        </w:rPr>
      </w:pPr>
    </w:p>
    <w:p w:rsidR="00582586" w:rsidRDefault="00582586">
      <w:pPr>
        <w:jc w:val="center"/>
        <w:rPr>
          <w:sz w:val="16"/>
          <w:lang w:eastAsia="ko-KR"/>
        </w:rPr>
      </w:pPr>
      <w:r>
        <w:rPr>
          <w:sz w:val="16"/>
          <w:lang w:eastAsia="ko-KR"/>
        </w:rPr>
        <w:t>1 – насос центробежный, 2 – муфта, 3 – двигатель, 4 – плита, 5 - кожух</w:t>
      </w:r>
    </w:p>
    <w:p w:rsidR="00582586" w:rsidRDefault="00582586">
      <w:pPr>
        <w:pStyle w:val="5"/>
        <w:rPr>
          <w:u w:val="single"/>
        </w:rPr>
      </w:pPr>
      <w:r>
        <w:rPr>
          <w:u w:val="single"/>
        </w:rPr>
        <w:lastRenderedPageBreak/>
        <w:t>Характеристика агрегата ХБ20/190</w:t>
      </w:r>
    </w:p>
    <w:p w:rsidR="00582586" w:rsidRDefault="000540E3">
      <w:pPr>
        <w:jc w:val="center"/>
        <w:rPr>
          <w:i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82550</wp:posOffset>
                </wp:positionV>
                <wp:extent cx="228600" cy="228600"/>
                <wp:effectExtent l="13970" t="7620" r="5080" b="1143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79pt;margin-top:6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" strokecolor="white"/>
            </w:pict>
          </mc:Fallback>
        </mc:AlternateContent>
      </w: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82550</wp:posOffset>
                </wp:positionV>
                <wp:extent cx="800100" cy="342900"/>
                <wp:effectExtent l="13970" t="7620" r="5080" b="1143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92.5pt;margin-top:6.5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" strokecolor="white"/>
            </w:pict>
          </mc:Fallback>
        </mc:AlternateContent>
      </w:r>
      <w:r w:rsidR="00582586">
        <w:rPr>
          <w:i/>
          <w:sz w:val="20"/>
        </w:rPr>
        <w:t xml:space="preserve">испытано на воде </w:t>
      </w:r>
      <w:r w:rsidR="00582586">
        <w:rPr>
          <w:i/>
          <w:sz w:val="20"/>
          <w:lang w:val="en-US"/>
        </w:rPr>
        <w:t>n</w:t>
      </w:r>
      <w:r w:rsidR="00582586">
        <w:rPr>
          <w:i/>
          <w:sz w:val="20"/>
        </w:rPr>
        <w:t xml:space="preserve">=2900 </w:t>
      </w:r>
      <w:proofErr w:type="gramStart"/>
      <w:r w:rsidR="00582586">
        <w:rPr>
          <w:i/>
          <w:sz w:val="20"/>
        </w:rPr>
        <w:t>об</w:t>
      </w:r>
      <w:proofErr w:type="gramEnd"/>
      <w:r w:rsidR="00582586">
        <w:rPr>
          <w:i/>
          <w:sz w:val="20"/>
        </w:rPr>
        <w:t>/мин</w:t>
      </w:r>
    </w:p>
    <w:p w:rsidR="00582586" w:rsidRDefault="000540E3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  <w:r>
        <w:rPr>
          <w:i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50800</wp:posOffset>
            </wp:positionV>
            <wp:extent cx="4427220" cy="6057900"/>
            <wp:effectExtent l="0" t="0" r="0" b="0"/>
            <wp:wrapNone/>
            <wp:docPr id="32" name="Рисунок 32" descr="har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arak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6" t="8482" r="2898" b="12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586" w:rsidRDefault="00582586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582586" w:rsidRDefault="00582586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582586" w:rsidRDefault="00582586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582586" w:rsidRDefault="00582586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582586" w:rsidRDefault="00582586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582586" w:rsidRDefault="00582586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582586" w:rsidRDefault="00582586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582586" w:rsidRDefault="00582586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582586" w:rsidRDefault="00582586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582586" w:rsidRDefault="00582586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582586" w:rsidRDefault="00582586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582586" w:rsidRDefault="00582586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582586" w:rsidRDefault="00582586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582586" w:rsidRDefault="00582586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582586" w:rsidRDefault="00582586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582586" w:rsidRDefault="00582586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582586" w:rsidRDefault="00582586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582586" w:rsidRDefault="00582586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582586" w:rsidRDefault="00582586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582586" w:rsidRDefault="00582586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582586" w:rsidRDefault="00582586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582586" w:rsidRDefault="00582586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582586" w:rsidRDefault="00582586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582586" w:rsidRDefault="00582586">
      <w:pPr>
        <w:tabs>
          <w:tab w:val="left" w:pos="7655"/>
        </w:tabs>
        <w:spacing w:line="480" w:lineRule="auto"/>
        <w:jc w:val="center"/>
        <w:rPr>
          <w:i/>
          <w:w w:val="80"/>
          <w:sz w:val="20"/>
        </w:rPr>
      </w:pPr>
    </w:p>
    <w:p w:rsidR="00582586" w:rsidRDefault="00582586">
      <w:pPr>
        <w:tabs>
          <w:tab w:val="left" w:pos="7655"/>
        </w:tabs>
        <w:spacing w:line="480" w:lineRule="auto"/>
        <w:jc w:val="center"/>
        <w:rPr>
          <w:i/>
          <w:w w:val="80"/>
          <w:sz w:val="20"/>
        </w:rPr>
      </w:pPr>
    </w:p>
    <w:p w:rsidR="00582586" w:rsidRDefault="00582586">
      <w:pPr>
        <w:tabs>
          <w:tab w:val="left" w:pos="7655"/>
        </w:tabs>
        <w:spacing w:line="480" w:lineRule="auto"/>
        <w:jc w:val="center"/>
        <w:rPr>
          <w:i/>
          <w:w w:val="80"/>
          <w:sz w:val="16"/>
        </w:rPr>
      </w:pPr>
    </w:p>
    <w:p w:rsidR="00582586" w:rsidRDefault="00582586">
      <w:pPr>
        <w:ind w:firstLine="900"/>
        <w:rPr>
          <w:b/>
          <w:bCs/>
          <w:i/>
          <w:iCs/>
          <w:sz w:val="18"/>
          <w:lang w:eastAsia="ko-KR"/>
        </w:rPr>
      </w:pPr>
      <w:r>
        <w:rPr>
          <w:b/>
          <w:bCs/>
          <w:i/>
          <w:iCs/>
          <w:sz w:val="18"/>
          <w:lang w:eastAsia="ko-KR"/>
        </w:rPr>
        <w:t>Д</w:t>
      </w:r>
      <w:proofErr w:type="gramStart"/>
      <w:r>
        <w:rPr>
          <w:b/>
          <w:bCs/>
          <w:i/>
          <w:iCs/>
          <w:sz w:val="18"/>
          <w:vertAlign w:val="subscript"/>
          <w:lang w:eastAsia="ko-KR"/>
        </w:rPr>
        <w:t>2</w:t>
      </w:r>
      <w:proofErr w:type="gramEnd"/>
      <w:r>
        <w:rPr>
          <w:b/>
          <w:bCs/>
          <w:i/>
          <w:iCs/>
          <w:sz w:val="18"/>
          <w:lang w:eastAsia="ko-KR"/>
        </w:rPr>
        <w:t xml:space="preserve"> – ХБ20/190 </w:t>
      </w:r>
    </w:p>
    <w:p w:rsidR="00582586" w:rsidRDefault="00582586">
      <w:pPr>
        <w:ind w:firstLine="900"/>
        <w:rPr>
          <w:b/>
          <w:bCs/>
          <w:i/>
          <w:iCs/>
          <w:sz w:val="18"/>
          <w:lang w:eastAsia="ko-KR"/>
        </w:rPr>
      </w:pPr>
      <w:r>
        <w:rPr>
          <w:b/>
          <w:bCs/>
          <w:i/>
          <w:iCs/>
          <w:sz w:val="18"/>
          <w:lang w:eastAsia="ko-KR"/>
        </w:rPr>
        <w:t>Д</w:t>
      </w:r>
      <w:proofErr w:type="gramStart"/>
      <w:r>
        <w:rPr>
          <w:b/>
          <w:bCs/>
          <w:i/>
          <w:iCs/>
          <w:sz w:val="18"/>
          <w:vertAlign w:val="subscript"/>
          <w:lang w:eastAsia="ko-KR"/>
        </w:rPr>
        <w:t>2</w:t>
      </w:r>
      <w:proofErr w:type="gramEnd"/>
      <w:r>
        <w:rPr>
          <w:b/>
          <w:bCs/>
          <w:i/>
          <w:iCs/>
          <w:sz w:val="18"/>
          <w:lang w:eastAsia="ko-KR"/>
        </w:rPr>
        <w:t>’ – ХБ20/190а</w:t>
      </w:r>
    </w:p>
    <w:p w:rsidR="00582586" w:rsidRDefault="00582586">
      <w:pPr>
        <w:ind w:firstLine="900"/>
        <w:rPr>
          <w:b/>
          <w:bCs/>
          <w:i/>
          <w:iCs/>
          <w:sz w:val="18"/>
          <w:lang w:eastAsia="ko-KR"/>
        </w:rPr>
      </w:pPr>
      <w:r>
        <w:rPr>
          <w:b/>
          <w:bCs/>
          <w:i/>
          <w:iCs/>
          <w:sz w:val="18"/>
          <w:lang w:eastAsia="ko-KR"/>
        </w:rPr>
        <w:t>Д</w:t>
      </w:r>
      <w:proofErr w:type="gramStart"/>
      <w:r>
        <w:rPr>
          <w:b/>
          <w:bCs/>
          <w:i/>
          <w:iCs/>
          <w:sz w:val="18"/>
          <w:vertAlign w:val="subscript"/>
          <w:lang w:eastAsia="ko-KR"/>
        </w:rPr>
        <w:t>2</w:t>
      </w:r>
      <w:proofErr w:type="gramEnd"/>
      <w:r>
        <w:rPr>
          <w:b/>
          <w:bCs/>
          <w:i/>
          <w:iCs/>
          <w:sz w:val="18"/>
          <w:lang w:eastAsia="ko-KR"/>
        </w:rPr>
        <w:t>’’ – ХБ20/190б</w:t>
      </w:r>
    </w:p>
    <w:p w:rsidR="00582586" w:rsidRDefault="00582586">
      <w:pPr>
        <w:pStyle w:val="5"/>
        <w:rPr>
          <w:iCs/>
          <w:u w:val="single"/>
          <w:lang w:eastAsia="ko-KR"/>
        </w:rPr>
      </w:pPr>
      <w:r>
        <w:rPr>
          <w:iCs/>
          <w:u w:val="single"/>
          <w:lang w:eastAsia="ko-KR"/>
        </w:rPr>
        <w:lastRenderedPageBreak/>
        <w:t>Разрез насоса ХБ20/190</w:t>
      </w:r>
    </w:p>
    <w:p w:rsidR="00582586" w:rsidRDefault="000540E3">
      <w:pPr>
        <w:rPr>
          <w:sz w:val="20"/>
          <w:lang w:eastAsia="ko-KR"/>
        </w:rPr>
      </w:pP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4838700" cy="2575560"/>
            <wp:effectExtent l="0" t="0" r="0" b="0"/>
            <wp:wrapNone/>
            <wp:docPr id="35" name="Рисунок 35" descr="Лис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Лист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586" w:rsidRDefault="00582586">
      <w:pPr>
        <w:rPr>
          <w:sz w:val="20"/>
        </w:rPr>
      </w:pPr>
    </w:p>
    <w:p w:rsidR="00582586" w:rsidRDefault="00582586">
      <w:pPr>
        <w:rPr>
          <w:sz w:val="20"/>
        </w:rPr>
      </w:pPr>
    </w:p>
    <w:p w:rsidR="00582586" w:rsidRDefault="00582586">
      <w:pPr>
        <w:rPr>
          <w:sz w:val="20"/>
        </w:rPr>
      </w:pPr>
    </w:p>
    <w:p w:rsidR="00582586" w:rsidRDefault="00582586">
      <w:pPr>
        <w:rPr>
          <w:sz w:val="20"/>
        </w:rPr>
      </w:pPr>
    </w:p>
    <w:p w:rsidR="00582586" w:rsidRDefault="00582586">
      <w:pPr>
        <w:rPr>
          <w:sz w:val="20"/>
        </w:rPr>
      </w:pPr>
    </w:p>
    <w:p w:rsidR="00582586" w:rsidRDefault="00582586">
      <w:pPr>
        <w:rPr>
          <w:sz w:val="20"/>
        </w:rPr>
      </w:pPr>
    </w:p>
    <w:p w:rsidR="00582586" w:rsidRDefault="00582586">
      <w:pPr>
        <w:rPr>
          <w:sz w:val="20"/>
        </w:rPr>
      </w:pPr>
    </w:p>
    <w:p w:rsidR="00582586" w:rsidRDefault="00582586">
      <w:pPr>
        <w:rPr>
          <w:sz w:val="20"/>
        </w:rPr>
      </w:pPr>
    </w:p>
    <w:p w:rsidR="00582586" w:rsidRDefault="00582586">
      <w:pPr>
        <w:rPr>
          <w:sz w:val="20"/>
        </w:rPr>
      </w:pPr>
    </w:p>
    <w:p w:rsidR="00582586" w:rsidRDefault="00582586">
      <w:pPr>
        <w:rPr>
          <w:sz w:val="20"/>
        </w:rPr>
      </w:pPr>
    </w:p>
    <w:p w:rsidR="00582586" w:rsidRDefault="00582586">
      <w:pPr>
        <w:rPr>
          <w:sz w:val="20"/>
        </w:rPr>
      </w:pPr>
    </w:p>
    <w:p w:rsidR="00582586" w:rsidRDefault="00582586">
      <w:pPr>
        <w:rPr>
          <w:sz w:val="20"/>
        </w:rPr>
      </w:pPr>
    </w:p>
    <w:p w:rsidR="00582586" w:rsidRDefault="00582586">
      <w:pPr>
        <w:rPr>
          <w:sz w:val="20"/>
        </w:rPr>
      </w:pPr>
    </w:p>
    <w:p w:rsidR="00582586" w:rsidRDefault="00582586">
      <w:pPr>
        <w:rPr>
          <w:sz w:val="20"/>
        </w:rPr>
      </w:pPr>
    </w:p>
    <w:p w:rsidR="00582586" w:rsidRDefault="00582586">
      <w:pPr>
        <w:rPr>
          <w:sz w:val="20"/>
        </w:rPr>
      </w:pPr>
    </w:p>
    <w:p w:rsidR="00582586" w:rsidRDefault="00582586">
      <w:pPr>
        <w:rPr>
          <w:sz w:val="20"/>
        </w:rPr>
      </w:pPr>
    </w:p>
    <w:p w:rsidR="00582586" w:rsidRDefault="00582586">
      <w:pPr>
        <w:rPr>
          <w:sz w:val="20"/>
        </w:rPr>
      </w:pPr>
    </w:p>
    <w:p w:rsidR="00582586" w:rsidRDefault="00582586">
      <w:pPr>
        <w:rPr>
          <w:sz w:val="16"/>
        </w:rPr>
      </w:pPr>
    </w:p>
    <w:p w:rsidR="00582586" w:rsidRDefault="00582586">
      <w:pPr>
        <w:rPr>
          <w:sz w:val="20"/>
        </w:rPr>
      </w:pPr>
      <w:r>
        <w:rPr>
          <w:sz w:val="16"/>
        </w:rPr>
        <w:t xml:space="preserve">1-уплотнение </w:t>
      </w:r>
      <w:proofErr w:type="gramStart"/>
      <w:r>
        <w:rPr>
          <w:sz w:val="16"/>
        </w:rPr>
        <w:t>торцовое</w:t>
      </w:r>
      <w:proofErr w:type="gramEnd"/>
      <w:r>
        <w:rPr>
          <w:sz w:val="16"/>
        </w:rPr>
        <w:t>; 2-кронштейн; 3-корпус отвода; 4-аппарат направляющий; 5-колесо рабочее; 6-корпус подвода; 7-полумуфта; 8-крышка уплотнения; 9-пята; 10-подпятник; 11-вал; 12-подшипник; 13-подшипник; 14-отбойник; 15-корпус секции; 16-кольцо уплотнительное; 17-корыто; 19, 20, 21, 22-крышка подшипника; 23-отбойник; 24-корпус уплотнения; 25, 26-гайка; 27-труба переводная; 28-втулка; 29-кольцо; 30-масленка; 31, 32, 34-кольцо; 33-кольцо уплотнительное; 35-втулка защитная.</w:t>
      </w:r>
    </w:p>
    <w:p w:rsidR="00582586" w:rsidRDefault="00582586">
      <w:pPr>
        <w:rPr>
          <w:sz w:val="20"/>
        </w:rPr>
      </w:pPr>
    </w:p>
    <w:p w:rsidR="00582586" w:rsidRDefault="00582586">
      <w:pPr>
        <w:pStyle w:val="a7"/>
        <w:jc w:val="left"/>
        <w:rPr>
          <w:rFonts w:ascii="Times New Roman" w:hAnsi="Times New Roman"/>
          <w:sz w:val="16"/>
          <w:u w:val="single"/>
        </w:rPr>
      </w:pPr>
    </w:p>
    <w:p w:rsidR="00582586" w:rsidRDefault="00582586">
      <w:pPr>
        <w:pStyle w:val="a7"/>
        <w:jc w:val="left"/>
        <w:rPr>
          <w:rFonts w:ascii="Times New Roman" w:hAnsi="Times New Roman"/>
          <w:sz w:val="16"/>
          <w:u w:val="single"/>
        </w:rPr>
      </w:pPr>
    </w:p>
    <w:p w:rsidR="00582586" w:rsidRDefault="00582586">
      <w:pPr>
        <w:pStyle w:val="a7"/>
        <w:jc w:val="left"/>
        <w:rPr>
          <w:rFonts w:ascii="Times New Roman" w:hAnsi="Times New Roman"/>
          <w:sz w:val="16"/>
          <w:u w:val="single"/>
        </w:rPr>
      </w:pPr>
    </w:p>
    <w:p w:rsidR="00582586" w:rsidRDefault="00582586">
      <w:pPr>
        <w:pStyle w:val="a7"/>
        <w:jc w:val="left"/>
        <w:rPr>
          <w:rFonts w:ascii="Times New Roman" w:hAnsi="Times New Roman"/>
          <w:sz w:val="16"/>
          <w:u w:val="single"/>
        </w:rPr>
      </w:pPr>
    </w:p>
    <w:p w:rsidR="00582586" w:rsidRDefault="00582586">
      <w:pPr>
        <w:pStyle w:val="a7"/>
        <w:jc w:val="left"/>
        <w:rPr>
          <w:rFonts w:ascii="Times New Roman" w:hAnsi="Times New Roman"/>
          <w:sz w:val="16"/>
          <w:u w:val="single"/>
        </w:rPr>
      </w:pPr>
    </w:p>
    <w:p w:rsidR="00582586" w:rsidRDefault="00582586">
      <w:pPr>
        <w:pStyle w:val="a7"/>
        <w:jc w:val="left"/>
        <w:rPr>
          <w:rFonts w:ascii="Times New Roman" w:hAnsi="Times New Roman"/>
          <w:sz w:val="16"/>
          <w:u w:val="single"/>
        </w:rPr>
      </w:pPr>
    </w:p>
    <w:p w:rsidR="00582586" w:rsidRDefault="00582586">
      <w:pPr>
        <w:pStyle w:val="a7"/>
        <w:jc w:val="left"/>
        <w:rPr>
          <w:rFonts w:ascii="Times New Roman" w:hAnsi="Times New Roman"/>
          <w:sz w:val="16"/>
          <w:u w:val="single"/>
        </w:rPr>
      </w:pPr>
    </w:p>
    <w:p w:rsidR="00582586" w:rsidRDefault="00582586">
      <w:pPr>
        <w:pStyle w:val="a7"/>
        <w:jc w:val="left"/>
        <w:rPr>
          <w:rFonts w:ascii="Times New Roman" w:hAnsi="Times New Roman"/>
          <w:sz w:val="16"/>
          <w:u w:val="single"/>
        </w:rPr>
      </w:pPr>
    </w:p>
    <w:p w:rsidR="00582586" w:rsidRDefault="00582586">
      <w:pPr>
        <w:pStyle w:val="a7"/>
        <w:jc w:val="left"/>
        <w:rPr>
          <w:rFonts w:ascii="Times New Roman" w:hAnsi="Times New Roman"/>
          <w:sz w:val="16"/>
          <w:u w:val="single"/>
        </w:rPr>
      </w:pPr>
    </w:p>
    <w:p w:rsidR="00582586" w:rsidRDefault="00582586">
      <w:pPr>
        <w:pStyle w:val="a7"/>
        <w:jc w:val="left"/>
        <w:rPr>
          <w:rFonts w:ascii="Times New Roman" w:hAnsi="Times New Roman"/>
          <w:sz w:val="16"/>
          <w:u w:val="single"/>
        </w:rPr>
      </w:pPr>
    </w:p>
    <w:p w:rsidR="00582586" w:rsidRDefault="00582586">
      <w:pPr>
        <w:pStyle w:val="a7"/>
        <w:jc w:val="left"/>
        <w:rPr>
          <w:rFonts w:ascii="Times New Roman" w:hAnsi="Times New Roman"/>
          <w:sz w:val="16"/>
          <w:u w:val="single"/>
        </w:rPr>
      </w:pPr>
    </w:p>
    <w:p w:rsidR="00582586" w:rsidRDefault="00582586">
      <w:pPr>
        <w:rPr>
          <w:sz w:val="16"/>
        </w:rPr>
      </w:pPr>
    </w:p>
    <w:p w:rsidR="00582586" w:rsidRPr="00801E9B" w:rsidRDefault="00582586">
      <w:pPr>
        <w:rPr>
          <w:sz w:val="16"/>
        </w:rPr>
      </w:pPr>
    </w:p>
    <w:p w:rsidR="00C17B31" w:rsidRPr="00801E9B" w:rsidRDefault="00C17B31">
      <w:pPr>
        <w:rPr>
          <w:sz w:val="16"/>
        </w:rPr>
      </w:pPr>
    </w:p>
    <w:p w:rsidR="00C17B31" w:rsidRPr="00801E9B" w:rsidRDefault="00C17B31">
      <w:pPr>
        <w:rPr>
          <w:sz w:val="16"/>
        </w:rPr>
      </w:pPr>
    </w:p>
    <w:p w:rsidR="00C17B31" w:rsidRPr="00801E9B" w:rsidRDefault="00C17B31">
      <w:pPr>
        <w:rPr>
          <w:sz w:val="16"/>
        </w:rPr>
      </w:pPr>
    </w:p>
    <w:p w:rsidR="00C17B31" w:rsidRPr="00801E9B" w:rsidRDefault="00C17B31">
      <w:pPr>
        <w:rPr>
          <w:sz w:val="16"/>
        </w:rPr>
      </w:pPr>
    </w:p>
    <w:p w:rsidR="00C17B31" w:rsidRPr="00801E9B" w:rsidRDefault="00C17B31">
      <w:pPr>
        <w:rPr>
          <w:sz w:val="16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868"/>
        <w:gridCol w:w="3871"/>
      </w:tblGrid>
      <w:tr w:rsidR="00C17B31">
        <w:tc>
          <w:tcPr>
            <w:tcW w:w="7841" w:type="dxa"/>
            <w:gridSpan w:val="2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C17B31" w:rsidRPr="00C17B31" w:rsidRDefault="00C17B31" w:rsidP="00FF56E1">
            <w:pPr>
              <w:rPr>
                <w:sz w:val="20"/>
              </w:rPr>
            </w:pPr>
            <w:r>
              <w:rPr>
                <w:sz w:val="20"/>
              </w:rPr>
              <w:t>Продукция сертифицирована</w:t>
            </w:r>
          </w:p>
          <w:p w:rsidR="00C17B31" w:rsidRPr="000763CD" w:rsidRDefault="00C17B31" w:rsidP="00FF56E1">
            <w:pPr>
              <w:rPr>
                <w:sz w:val="20"/>
              </w:rPr>
            </w:pPr>
            <w:r>
              <w:rPr>
                <w:sz w:val="20"/>
              </w:rPr>
              <w:t>Система менеджмента качества сертифицирована по ИСО 9001</w:t>
            </w:r>
          </w:p>
          <w:p w:rsidR="00C17B31" w:rsidRPr="00F614C3" w:rsidRDefault="00C17B31" w:rsidP="00FF56E1">
            <w:r w:rsidRPr="00F614C3">
              <w:rPr>
                <w:sz w:val="20"/>
              </w:rPr>
              <w:t>Государственная лицензия №</w:t>
            </w:r>
            <w:r w:rsidR="000540E3">
              <w:rPr>
                <w:sz w:val="20"/>
              </w:rPr>
              <w:t xml:space="preserve"> </w:t>
            </w:r>
            <w:r w:rsidRPr="00F614C3">
              <w:rPr>
                <w:sz w:val="20"/>
              </w:rPr>
              <w:t>000</w:t>
            </w:r>
            <w:r w:rsidR="000540E3">
              <w:rPr>
                <w:sz w:val="20"/>
              </w:rPr>
              <w:t>4518</w:t>
            </w:r>
            <w:r w:rsidRPr="00F614C3">
              <w:rPr>
                <w:sz w:val="20"/>
              </w:rPr>
              <w:t xml:space="preserve"> от </w:t>
            </w:r>
            <w:r w:rsidR="000540E3">
              <w:rPr>
                <w:sz w:val="20"/>
              </w:rPr>
              <w:t>30</w:t>
            </w:r>
            <w:r w:rsidRPr="00F614C3">
              <w:rPr>
                <w:sz w:val="20"/>
              </w:rPr>
              <w:t xml:space="preserve"> </w:t>
            </w:r>
            <w:r w:rsidR="000540E3">
              <w:rPr>
                <w:sz w:val="20"/>
              </w:rPr>
              <w:t>марта</w:t>
            </w:r>
            <w:r w:rsidRPr="00F614C3">
              <w:rPr>
                <w:sz w:val="20"/>
              </w:rPr>
              <w:t xml:space="preserve"> </w:t>
            </w:r>
            <w:r w:rsidR="000540E3">
              <w:rPr>
                <w:sz w:val="20"/>
              </w:rPr>
              <w:t>2012</w:t>
            </w:r>
            <w:r w:rsidRPr="00F614C3">
              <w:rPr>
                <w:sz w:val="20"/>
              </w:rPr>
              <w:t xml:space="preserve"> г.</w:t>
            </w:r>
          </w:p>
        </w:tc>
      </w:tr>
      <w:tr w:rsidR="00C17B31" w:rsidRPr="00801E9B">
        <w:tc>
          <w:tcPr>
            <w:tcW w:w="39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7B31" w:rsidRPr="00F614C3" w:rsidRDefault="00C17B31" w:rsidP="00FF56E1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010000, Казахстан, г. Астана,</w:t>
            </w:r>
          </w:p>
          <w:p w:rsidR="00C17B31" w:rsidRPr="00F614C3" w:rsidRDefault="00C17B31" w:rsidP="00FF56E1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 xml:space="preserve">ул. Ж. </w:t>
            </w:r>
            <w:proofErr w:type="spellStart"/>
            <w:r w:rsidRPr="00F614C3">
              <w:rPr>
                <w:sz w:val="20"/>
                <w:szCs w:val="20"/>
              </w:rPr>
              <w:t>Омарова</w:t>
            </w:r>
            <w:proofErr w:type="spellEnd"/>
            <w:r w:rsidRPr="00F614C3">
              <w:rPr>
                <w:sz w:val="20"/>
                <w:szCs w:val="20"/>
              </w:rPr>
              <w:t>, 111</w:t>
            </w:r>
          </w:p>
          <w:p w:rsidR="00C17B31" w:rsidRPr="00F614C3" w:rsidRDefault="00C17B31" w:rsidP="00FF56E1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ПК «</w:t>
            </w:r>
            <w:proofErr w:type="spellStart"/>
            <w:r w:rsidRPr="00F614C3">
              <w:rPr>
                <w:sz w:val="20"/>
                <w:szCs w:val="20"/>
              </w:rPr>
              <w:t>Целингидромаш</w:t>
            </w:r>
            <w:proofErr w:type="spellEnd"/>
            <w:r w:rsidRPr="00F614C3">
              <w:rPr>
                <w:sz w:val="20"/>
                <w:szCs w:val="20"/>
              </w:rPr>
              <w:t>»</w:t>
            </w:r>
          </w:p>
          <w:p w:rsidR="00C17B31" w:rsidRDefault="00C17B31" w:rsidP="00FF56E1">
            <w:r w:rsidRPr="00F614C3">
              <w:rPr>
                <w:sz w:val="20"/>
                <w:szCs w:val="20"/>
              </w:rPr>
              <w:t>тел.: (717-2) 21-25-43</w:t>
            </w:r>
          </w:p>
        </w:tc>
        <w:tc>
          <w:tcPr>
            <w:tcW w:w="39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7B31" w:rsidRDefault="00C17B31" w:rsidP="00FF56E1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факс: (717-2) 21-25-06; 21-25-37</w:t>
            </w:r>
          </w:p>
          <w:p w:rsidR="00C17B31" w:rsidRPr="00F614C3" w:rsidRDefault="00C17B31" w:rsidP="00FF56E1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  <w:lang w:val="en-US"/>
              </w:rPr>
              <w:t>http</w:t>
            </w:r>
            <w:r w:rsidRPr="00F614C3">
              <w:rPr>
                <w:sz w:val="20"/>
                <w:szCs w:val="20"/>
              </w:rPr>
              <w:t xml:space="preserve">: </w:t>
            </w:r>
            <w:r w:rsidRPr="00F614C3">
              <w:rPr>
                <w:sz w:val="20"/>
                <w:szCs w:val="20"/>
                <w:lang w:val="en-US"/>
              </w:rPr>
              <w:t>www</w:t>
            </w:r>
            <w:r w:rsidRPr="00F614C3">
              <w:rPr>
                <w:sz w:val="20"/>
                <w:szCs w:val="20"/>
              </w:rPr>
              <w:t>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cgm</w:t>
            </w:r>
            <w:proofErr w:type="spellEnd"/>
            <w:r w:rsidRPr="00F614C3">
              <w:rPr>
                <w:sz w:val="20"/>
                <w:szCs w:val="20"/>
              </w:rPr>
              <w:t>7.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narod</w:t>
            </w:r>
            <w:proofErr w:type="spellEnd"/>
            <w:r w:rsidRPr="00F614C3">
              <w:rPr>
                <w:sz w:val="20"/>
                <w:szCs w:val="20"/>
              </w:rPr>
              <w:t>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C17B31" w:rsidRPr="00C17B31" w:rsidRDefault="00C17B31" w:rsidP="00FF56E1">
            <w:pPr>
              <w:rPr>
                <w:lang w:val="en-US"/>
              </w:rPr>
            </w:pPr>
            <w:r w:rsidRPr="00F614C3">
              <w:rPr>
                <w:sz w:val="20"/>
                <w:szCs w:val="20"/>
                <w:lang w:val="en-US"/>
              </w:rPr>
              <w:t>E-mail: cgm01@yandex.ru</w:t>
            </w:r>
          </w:p>
        </w:tc>
      </w:tr>
    </w:tbl>
    <w:p w:rsidR="00C17B31" w:rsidRPr="00C17B31" w:rsidRDefault="00C17B31">
      <w:pPr>
        <w:rPr>
          <w:sz w:val="2"/>
          <w:szCs w:val="2"/>
          <w:lang w:val="en-US"/>
        </w:rPr>
      </w:pPr>
    </w:p>
    <w:sectPr w:rsidR="00C17B31" w:rsidRPr="00C17B31" w:rsidSect="000540E3">
      <w:footerReference w:type="even" r:id="rId12"/>
      <w:footerReference w:type="default" r:id="rId13"/>
      <w:pgSz w:w="8419" w:h="11906" w:orient="landscape" w:code="9"/>
      <w:pgMar w:top="567" w:right="397" w:bottom="567" w:left="39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6F" w:rsidRDefault="0037436F">
      <w:r>
        <w:separator/>
      </w:r>
    </w:p>
  </w:endnote>
  <w:endnote w:type="continuationSeparator" w:id="0">
    <w:p w:rsidR="0037436F" w:rsidRDefault="0037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86" w:rsidRDefault="0058258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2586" w:rsidRDefault="0058258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86" w:rsidRDefault="00582586">
    <w:pPr>
      <w:pStyle w:val="a3"/>
      <w:framePr w:wrap="around" w:vAnchor="text" w:hAnchor="margin" w:xAlign="outside" w:y="1"/>
      <w:rPr>
        <w:rStyle w:val="a4"/>
        <w:sz w:val="20"/>
      </w:rPr>
    </w:pPr>
    <w:r>
      <w:rPr>
        <w:rStyle w:val="a4"/>
        <w:sz w:val="20"/>
      </w:rPr>
      <w:fldChar w:fldCharType="begin"/>
    </w:r>
    <w:r>
      <w:rPr>
        <w:rStyle w:val="a4"/>
        <w:sz w:val="20"/>
      </w:rPr>
      <w:instrText xml:space="preserve">PAGE  </w:instrText>
    </w:r>
    <w:r>
      <w:rPr>
        <w:rStyle w:val="a4"/>
        <w:sz w:val="20"/>
      </w:rPr>
      <w:fldChar w:fldCharType="separate"/>
    </w:r>
    <w:r w:rsidR="00801E9B">
      <w:rPr>
        <w:rStyle w:val="a4"/>
        <w:noProof/>
        <w:sz w:val="20"/>
      </w:rPr>
      <w:t>2</w:t>
    </w:r>
    <w:r>
      <w:rPr>
        <w:rStyle w:val="a4"/>
        <w:sz w:val="20"/>
      </w:rPr>
      <w:fldChar w:fldCharType="end"/>
    </w:r>
  </w:p>
  <w:p w:rsidR="00582586" w:rsidRDefault="0058258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6F" w:rsidRDefault="0037436F">
      <w:r>
        <w:separator/>
      </w:r>
    </w:p>
  </w:footnote>
  <w:footnote w:type="continuationSeparator" w:id="0">
    <w:p w:rsidR="0037436F" w:rsidRDefault="00374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Pk8DeMHFDH+hnjZ0hIuRvstwPmM=" w:salt="+SlUIphcz62QRuyhqhc/dg=="/>
  <w:defaultTabStop w:val="708"/>
  <w:autoHyphenation/>
  <w:hyphenationZone w:val="357"/>
  <w:drawingGridHorizontalSpacing w:val="90"/>
  <w:displayHorizontalDrawingGridEvery w:val="2"/>
  <w:displayVertic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2D"/>
    <w:rsid w:val="000540E3"/>
    <w:rsid w:val="0006782D"/>
    <w:rsid w:val="0037436F"/>
    <w:rsid w:val="00451F9A"/>
    <w:rsid w:val="00582586"/>
    <w:rsid w:val="00801E9B"/>
    <w:rsid w:val="00C17B31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paragraph" w:styleId="6">
    <w:name w:val="heading 6"/>
    <w:basedOn w:val="a"/>
    <w:next w:val="a"/>
    <w:qFormat/>
    <w:pPr>
      <w:keepNext/>
      <w:ind w:firstLine="284"/>
      <w:jc w:val="both"/>
      <w:outlineLvl w:val="5"/>
    </w:pPr>
    <w:rPr>
      <w:i/>
      <w:w w:val="80"/>
      <w:sz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426" w:firstLine="425"/>
    </w:pPr>
    <w:rPr>
      <w:szCs w:val="20"/>
    </w:rPr>
  </w:style>
  <w:style w:type="paragraph" w:styleId="a7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8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21">
    <w:name w:val="Body Text Indent 2"/>
    <w:basedOn w:val="a"/>
    <w:pPr>
      <w:ind w:firstLine="360"/>
      <w:jc w:val="center"/>
    </w:pPr>
    <w:rPr>
      <w:i/>
      <w:iCs/>
      <w:sz w:val="20"/>
      <w:u w:val="single"/>
    </w:rPr>
  </w:style>
  <w:style w:type="table" w:styleId="a9">
    <w:name w:val="Table Grid"/>
    <w:basedOn w:val="a1"/>
    <w:rsid w:val="00C17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801E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01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paragraph" w:styleId="6">
    <w:name w:val="heading 6"/>
    <w:basedOn w:val="a"/>
    <w:next w:val="a"/>
    <w:qFormat/>
    <w:pPr>
      <w:keepNext/>
      <w:ind w:firstLine="284"/>
      <w:jc w:val="both"/>
      <w:outlineLvl w:val="5"/>
    </w:pPr>
    <w:rPr>
      <w:i/>
      <w:w w:val="80"/>
      <w:sz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426" w:firstLine="425"/>
    </w:pPr>
    <w:rPr>
      <w:szCs w:val="20"/>
    </w:rPr>
  </w:style>
  <w:style w:type="paragraph" w:styleId="a7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8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21">
    <w:name w:val="Body Text Indent 2"/>
    <w:basedOn w:val="a"/>
    <w:pPr>
      <w:ind w:firstLine="360"/>
      <w:jc w:val="center"/>
    </w:pPr>
    <w:rPr>
      <w:i/>
      <w:iCs/>
      <w:sz w:val="20"/>
      <w:u w:val="single"/>
    </w:rPr>
  </w:style>
  <w:style w:type="table" w:styleId="a9">
    <w:name w:val="Table Grid"/>
    <w:basedOn w:val="a1"/>
    <w:rsid w:val="00C17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801E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01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 "Целингидромаш"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 O F I</dc:creator>
  <cp:lastModifiedBy>User</cp:lastModifiedBy>
  <cp:revision>4</cp:revision>
  <cp:lastPrinted>2013-02-26T10:11:00Z</cp:lastPrinted>
  <dcterms:created xsi:type="dcterms:W3CDTF">2012-06-15T08:56:00Z</dcterms:created>
  <dcterms:modified xsi:type="dcterms:W3CDTF">2013-02-26T10:12:00Z</dcterms:modified>
</cp:coreProperties>
</file>